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99878" w14:textId="77777777" w:rsidR="000B314A" w:rsidRDefault="000B314A" w:rsidP="000B314A">
      <w:pPr>
        <w:spacing w:after="0" w:line="240" w:lineRule="auto"/>
        <w:jc w:val="center"/>
        <w:outlineLvl w:val="0"/>
        <w:rPr>
          <w:rFonts w:eastAsia="Times New Roman" w:cs="Times New Roman"/>
          <w:b/>
          <w:bCs/>
          <w:kern w:val="36"/>
          <w:sz w:val="32"/>
          <w:szCs w:val="32"/>
          <w14:ligatures w14:val="none"/>
        </w:rPr>
      </w:pPr>
      <w:r w:rsidRPr="000B314A">
        <w:rPr>
          <w:rFonts w:eastAsia="Times New Roman" w:cs="Times New Roman"/>
          <w:b/>
          <w:bCs/>
          <w:kern w:val="36"/>
          <w:sz w:val="32"/>
          <w:szCs w:val="32"/>
          <w14:ligatures w14:val="none"/>
        </w:rPr>
        <w:t xml:space="preserve">ỦY BAN MTTQ VIỆT NAM XÃ VĨNH ĐIỀU THÀNH LẬP ĐOÀN THĂM, TẶNG QUÀ NGƯỜI CÓ CÔNG NHÂN KỶ NIỆM </w:t>
      </w:r>
    </w:p>
    <w:p w14:paraId="284AAE3E" w14:textId="689F3F3B" w:rsidR="007C5995" w:rsidRDefault="000B314A" w:rsidP="000B314A">
      <w:pPr>
        <w:spacing w:after="0" w:line="240" w:lineRule="auto"/>
        <w:jc w:val="center"/>
        <w:outlineLvl w:val="0"/>
        <w:rPr>
          <w:rFonts w:eastAsia="Times New Roman" w:cs="Times New Roman"/>
          <w:b/>
          <w:bCs/>
          <w:kern w:val="36"/>
          <w:sz w:val="32"/>
          <w:szCs w:val="32"/>
          <w14:ligatures w14:val="none"/>
        </w:rPr>
      </w:pPr>
      <w:r w:rsidRPr="000B314A">
        <w:rPr>
          <w:rFonts w:eastAsia="Times New Roman" w:cs="Times New Roman"/>
          <w:b/>
          <w:bCs/>
          <w:kern w:val="36"/>
          <w:sz w:val="32"/>
          <w:szCs w:val="32"/>
          <w14:ligatures w14:val="none"/>
        </w:rPr>
        <w:t>79 NĂM NGÀY THƯƠNG BINH – LIỆT SĨ</w:t>
      </w:r>
    </w:p>
    <w:p w14:paraId="395B05E4" w14:textId="77777777" w:rsidR="000B314A" w:rsidRPr="007C5995" w:rsidRDefault="000B314A" w:rsidP="000B314A">
      <w:pPr>
        <w:spacing w:after="0" w:line="240" w:lineRule="auto"/>
        <w:jc w:val="center"/>
        <w:outlineLvl w:val="0"/>
        <w:rPr>
          <w:rFonts w:eastAsia="Times New Roman" w:cs="Times New Roman"/>
          <w:b/>
          <w:bCs/>
          <w:kern w:val="36"/>
          <w:sz w:val="32"/>
          <w:szCs w:val="32"/>
          <w14:ligatures w14:val="none"/>
        </w:rPr>
      </w:pPr>
    </w:p>
    <w:p w14:paraId="540B43F5" w14:textId="77777777" w:rsidR="007C5995" w:rsidRPr="007C5995" w:rsidRDefault="007C5995" w:rsidP="001C2265">
      <w:pPr>
        <w:spacing w:before="100" w:beforeAutospacing="1" w:after="100" w:afterAutospacing="1" w:line="240" w:lineRule="auto"/>
        <w:ind w:firstLine="567"/>
        <w:jc w:val="both"/>
        <w:rPr>
          <w:rFonts w:eastAsia="Times New Roman" w:cs="Times New Roman"/>
          <w:kern w:val="0"/>
          <w:szCs w:val="28"/>
          <w14:ligatures w14:val="none"/>
        </w:rPr>
      </w:pPr>
      <w:r w:rsidRPr="007C5995">
        <w:rPr>
          <w:rFonts w:eastAsia="Times New Roman" w:cs="Times New Roman"/>
          <w:kern w:val="0"/>
          <w:szCs w:val="28"/>
          <w14:ligatures w14:val="none"/>
        </w:rPr>
        <w:t xml:space="preserve">Nhân kỷ niệm </w:t>
      </w:r>
      <w:r w:rsidRPr="007C5995">
        <w:rPr>
          <w:rFonts w:eastAsia="Times New Roman" w:cs="Times New Roman"/>
          <w:b/>
          <w:bCs/>
          <w:kern w:val="0"/>
          <w:szCs w:val="28"/>
          <w14:ligatures w14:val="none"/>
        </w:rPr>
        <w:t>79 năm Ngày Thương binh – Liệt sĩ (27/7/1947 – 27/7/2026)</w:t>
      </w:r>
      <w:r w:rsidRPr="007C5995">
        <w:rPr>
          <w:rFonts w:eastAsia="Times New Roman" w:cs="Times New Roman"/>
          <w:kern w:val="0"/>
          <w:szCs w:val="28"/>
          <w14:ligatures w14:val="none"/>
        </w:rPr>
        <w:t xml:space="preserve">, thực hiện chủ trương của Đảng, Nhà nước về chăm lo đời sống người có công với cách mạng, đồng thời phát huy truyền thống </w:t>
      </w:r>
      <w:r w:rsidRPr="007C5995">
        <w:rPr>
          <w:rFonts w:eastAsia="Times New Roman" w:cs="Times New Roman"/>
          <w:b/>
          <w:bCs/>
          <w:kern w:val="0"/>
          <w:szCs w:val="28"/>
          <w14:ligatures w14:val="none"/>
        </w:rPr>
        <w:t>"Uống nước nhớ nguồn", "Đền ơn đáp nghĩa"</w:t>
      </w:r>
      <w:r w:rsidRPr="007C5995">
        <w:rPr>
          <w:rFonts w:eastAsia="Times New Roman" w:cs="Times New Roman"/>
          <w:kern w:val="0"/>
          <w:szCs w:val="28"/>
          <w14:ligatures w14:val="none"/>
        </w:rPr>
        <w:t>, Ban Thường trực Ủy ban MTTQ Việt Nam xã Vĩnh Điều đã thành lập các đoàn đến thăm hỏi, tặng quà các gia đình người có công trên địa bàn xã.</w:t>
      </w:r>
    </w:p>
    <w:p w14:paraId="4F3AFA20" w14:textId="10DDE6D0" w:rsidR="007C5995" w:rsidRPr="007C5995" w:rsidRDefault="007A776D" w:rsidP="001C2265">
      <w:pPr>
        <w:spacing w:before="100" w:beforeAutospacing="1" w:after="100" w:afterAutospacing="1" w:line="240" w:lineRule="auto"/>
        <w:ind w:firstLine="567"/>
        <w:jc w:val="both"/>
        <w:rPr>
          <w:rFonts w:eastAsia="Times New Roman" w:cs="Times New Roman"/>
          <w:kern w:val="0"/>
          <w:szCs w:val="28"/>
          <w14:ligatures w14:val="none"/>
        </w:rPr>
      </w:pPr>
      <w:r>
        <w:rPr>
          <w:rFonts w:eastAsia="Times New Roman" w:cs="Times New Roman"/>
          <w:kern w:val="0"/>
          <w:szCs w:val="28"/>
          <w14:ligatures w14:val="none"/>
        </w:rPr>
        <w:t>C</w:t>
      </w:r>
      <w:r w:rsidR="007C5995" w:rsidRPr="007C5995">
        <w:rPr>
          <w:rFonts w:eastAsia="Times New Roman" w:cs="Times New Roman"/>
          <w:kern w:val="0"/>
          <w:szCs w:val="28"/>
          <w14:ligatures w14:val="none"/>
        </w:rPr>
        <w:t xml:space="preserve">ác đoàn </w:t>
      </w:r>
      <w:r>
        <w:rPr>
          <w:rFonts w:eastAsia="Times New Roman" w:cs="Times New Roman"/>
          <w:kern w:val="0"/>
          <w:szCs w:val="28"/>
          <w14:ligatures w14:val="none"/>
        </w:rPr>
        <w:t>đã</w:t>
      </w:r>
      <w:r w:rsidR="007C5995" w:rsidRPr="007C5995">
        <w:rPr>
          <w:rFonts w:eastAsia="Times New Roman" w:cs="Times New Roman"/>
          <w:kern w:val="0"/>
          <w:szCs w:val="28"/>
          <w14:ligatures w14:val="none"/>
        </w:rPr>
        <w:t xml:space="preserve"> trực tiếp đến thăm </w:t>
      </w:r>
      <w:r w:rsidR="001E1225" w:rsidRPr="008D5F6F">
        <w:rPr>
          <w:rFonts w:eastAsia="Times New Roman" w:cs="Times New Roman"/>
          <w:kern w:val="0"/>
          <w:szCs w:val="28"/>
          <w14:ligatures w14:val="none"/>
        </w:rPr>
        <w:t>20</w:t>
      </w:r>
      <w:r w:rsidR="007C5995" w:rsidRPr="007C5995">
        <w:rPr>
          <w:rFonts w:eastAsia="Times New Roman" w:cs="Times New Roman"/>
          <w:kern w:val="0"/>
          <w:szCs w:val="28"/>
          <w14:ligatures w14:val="none"/>
        </w:rPr>
        <w:t xml:space="preserve"> </w:t>
      </w:r>
      <w:r w:rsidR="00DB5D80" w:rsidRPr="008D5F6F">
        <w:rPr>
          <w:rFonts w:eastAsia="Times New Roman" w:cs="Times New Roman"/>
          <w:kern w:val="0"/>
          <w:szCs w:val="28"/>
          <w14:ligatures w14:val="none"/>
        </w:rPr>
        <w:t>người có công được hưởng trợ cấp một lần thuộc diện đặc biệt khó khăn</w:t>
      </w:r>
      <w:r w:rsidR="001E1225" w:rsidRPr="008D5F6F">
        <w:rPr>
          <w:rFonts w:eastAsia="Times New Roman" w:cs="Times New Roman"/>
          <w:kern w:val="0"/>
          <w:szCs w:val="28"/>
          <w14:ligatures w14:val="none"/>
        </w:rPr>
        <w:t>,với số tiền là 6.000.000 đồng</w:t>
      </w:r>
      <w:r w:rsidR="007C5995" w:rsidRPr="007C5995">
        <w:rPr>
          <w:rFonts w:eastAsia="Times New Roman" w:cs="Times New Roman"/>
          <w:kern w:val="0"/>
          <w:szCs w:val="28"/>
          <w14:ligatures w14:val="none"/>
        </w:rPr>
        <w:t>.</w:t>
      </w:r>
      <w:r w:rsidR="00B572FC" w:rsidRPr="008D5F6F">
        <w:rPr>
          <w:rFonts w:eastAsia="Times New Roman" w:cs="Times New Roman"/>
          <w:kern w:val="0"/>
          <w:szCs w:val="28"/>
          <w14:ligatures w14:val="none"/>
        </w:rPr>
        <w:t xml:space="preserve"> </w:t>
      </w:r>
      <w:r w:rsidR="00B572FC" w:rsidRPr="008D5F6F">
        <w:rPr>
          <w:rFonts w:eastAsia="Times New Roman" w:cs="Times New Roman"/>
          <w:kern w:val="0"/>
          <w:szCs w:val="28"/>
          <w14:ligatures w14:val="none"/>
        </w:rPr>
        <w:t>Được biết kinh phí thăm hỏi được trích từ nguồn kinh phí “An sinh xã hội”</w:t>
      </w:r>
      <w:r w:rsidR="00B572FC" w:rsidRPr="008D5F6F">
        <w:rPr>
          <w:szCs w:val="28"/>
        </w:rPr>
        <w:t xml:space="preserve"> </w:t>
      </w:r>
      <w:r w:rsidR="00B572FC" w:rsidRPr="008D5F6F">
        <w:rPr>
          <w:szCs w:val="28"/>
        </w:rPr>
        <w:t xml:space="preserve">với sự </w:t>
      </w:r>
      <w:r w:rsidR="00B572FC" w:rsidRPr="008D5F6F">
        <w:rPr>
          <w:rFonts w:eastAsia="Times New Roman" w:cs="Times New Roman"/>
          <w:kern w:val="0"/>
          <w:szCs w:val="28"/>
          <w14:ligatures w14:val="none"/>
        </w:rPr>
        <w:t xml:space="preserve">đóng góp </w:t>
      </w:r>
      <w:r w:rsidR="00B572FC" w:rsidRPr="008D5F6F">
        <w:rPr>
          <w:rFonts w:eastAsia="Times New Roman" w:cs="Times New Roman"/>
          <w:kern w:val="0"/>
          <w:szCs w:val="28"/>
          <w14:ligatures w14:val="none"/>
        </w:rPr>
        <w:t xml:space="preserve">của cán bộ, công chức </w:t>
      </w:r>
      <w:r w:rsidR="00B572FC" w:rsidRPr="008D5F6F">
        <w:rPr>
          <w:rFonts w:eastAsia="Times New Roman" w:cs="Times New Roman"/>
          <w:kern w:val="0"/>
          <w:szCs w:val="28"/>
          <w14:ligatures w14:val="none"/>
        </w:rPr>
        <w:t>và nhân dân</w:t>
      </w:r>
      <w:r w:rsidR="007C5995" w:rsidRPr="007C5995">
        <w:rPr>
          <w:rFonts w:eastAsia="Times New Roman" w:cs="Times New Roman"/>
          <w:kern w:val="0"/>
          <w:szCs w:val="28"/>
          <w14:ligatures w14:val="none"/>
        </w:rPr>
        <w:t xml:space="preserve"> </w:t>
      </w:r>
      <w:r w:rsidR="00B572FC" w:rsidRPr="008D5F6F">
        <w:rPr>
          <w:rFonts w:eastAsia="Times New Roman" w:cs="Times New Roman"/>
          <w:kern w:val="0"/>
          <w:szCs w:val="28"/>
          <w14:ligatures w14:val="none"/>
        </w:rPr>
        <w:t xml:space="preserve">trên địa bàn xã. </w:t>
      </w:r>
      <w:r w:rsidR="007C5995" w:rsidRPr="007C5995">
        <w:rPr>
          <w:rFonts w:eastAsia="Times New Roman" w:cs="Times New Roman"/>
          <w:kern w:val="0"/>
          <w:szCs w:val="28"/>
          <w14:ligatures w14:val="none"/>
        </w:rPr>
        <w:t>Tại mỗi nơi đến, thành viên trong đoàn ân cần thăm hỏi sức khỏe, đời sống, bày tỏ lòng biết ơn sâu sắc trước những cống hiến, hy sinh của các thế hệ đi trước vì sự nghiệp đấu tranh giải phóng dân tộc, thống nhất đất nước và bảo vệ Tổ quốc; đồng thời trao tặng những phần quà ý nghĩa nhằm động viên tinh thần, góp phần chăm lo đời sống các gia đình chính sách.</w:t>
      </w:r>
    </w:p>
    <w:p w14:paraId="249A7B96" w14:textId="2E5D9612" w:rsidR="007C5995" w:rsidRPr="007C5995" w:rsidRDefault="007C5995" w:rsidP="001C2265">
      <w:pPr>
        <w:spacing w:before="100" w:beforeAutospacing="1" w:after="100" w:afterAutospacing="1" w:line="240" w:lineRule="auto"/>
        <w:ind w:firstLine="567"/>
        <w:jc w:val="both"/>
        <w:rPr>
          <w:rFonts w:eastAsia="Times New Roman" w:cs="Times New Roman"/>
          <w:kern w:val="0"/>
          <w:szCs w:val="28"/>
          <w14:ligatures w14:val="none"/>
        </w:rPr>
      </w:pPr>
      <w:r w:rsidRPr="007C5995">
        <w:rPr>
          <w:rFonts w:eastAsia="Times New Roman" w:cs="Times New Roman"/>
          <w:kern w:val="0"/>
          <w:szCs w:val="28"/>
          <w14:ligatures w14:val="none"/>
        </w:rPr>
        <w:t xml:space="preserve">Hoạt động thăm hỏi, tặng quà là dịp để cấp ủy, chính quyền, Mặt trận Tổ quốc </w:t>
      </w:r>
      <w:r w:rsidR="00F42C82">
        <w:rPr>
          <w:rFonts w:eastAsia="Times New Roman" w:cs="Times New Roman"/>
          <w:kern w:val="0"/>
          <w:szCs w:val="28"/>
          <w14:ligatures w14:val="none"/>
        </w:rPr>
        <w:t xml:space="preserve">Việt Nam xã </w:t>
      </w:r>
      <w:r w:rsidRPr="007C5995">
        <w:rPr>
          <w:rFonts w:eastAsia="Times New Roman" w:cs="Times New Roman"/>
          <w:kern w:val="0"/>
          <w:szCs w:val="28"/>
          <w14:ligatures w14:val="none"/>
        </w:rPr>
        <w:t>và các tổ chức chính trị - xã hội thể hiện sự quan tâm, trách nhiệm đối với người có công với cách mạng. Qua đó, góp phần thực hiện tốt chính sách an sinh xã hội, củng cố khối đại đoàn kết toàn dân tộc và giáo dục truyền thống yêu nước, lòng biết ơn đối với các Anh hùng Liệt sĩ, thương binh, bệnh binh và những người đã cống hiến cho sự nghiệp cách mạng.</w:t>
      </w:r>
    </w:p>
    <w:p w14:paraId="5583FACA" w14:textId="77777777" w:rsidR="007C5995" w:rsidRDefault="007C5995" w:rsidP="001C2265">
      <w:pPr>
        <w:spacing w:before="100" w:beforeAutospacing="1" w:after="100" w:afterAutospacing="1" w:line="240" w:lineRule="auto"/>
        <w:ind w:firstLine="567"/>
        <w:jc w:val="both"/>
        <w:rPr>
          <w:rFonts w:eastAsia="Times New Roman" w:cs="Times New Roman"/>
          <w:kern w:val="0"/>
          <w:szCs w:val="28"/>
          <w14:ligatures w14:val="none"/>
        </w:rPr>
      </w:pPr>
      <w:r w:rsidRPr="007C5995">
        <w:rPr>
          <w:rFonts w:eastAsia="Times New Roman" w:cs="Times New Roman"/>
          <w:kern w:val="0"/>
          <w:szCs w:val="28"/>
          <w14:ligatures w14:val="none"/>
        </w:rPr>
        <w:t xml:space="preserve">Đây là hoạt động thường niên mang ý nghĩa nhân văn sâu sắc, góp phần lan tỏa truyền thống tốt đẹp của dân tộc, khẳng định sự quan tâm của Đảng, Nhà nước và địa phương trong công tác chăm lo người có công, để đạo lý </w:t>
      </w:r>
      <w:r w:rsidRPr="007C5995">
        <w:rPr>
          <w:rFonts w:eastAsia="Times New Roman" w:cs="Times New Roman"/>
          <w:b/>
          <w:bCs/>
          <w:kern w:val="0"/>
          <w:szCs w:val="28"/>
          <w14:ligatures w14:val="none"/>
        </w:rPr>
        <w:t>"Uống nước nhớ nguồn", "Đền ơn đáp nghĩa"</w:t>
      </w:r>
      <w:r w:rsidRPr="007C5995">
        <w:rPr>
          <w:rFonts w:eastAsia="Times New Roman" w:cs="Times New Roman"/>
          <w:kern w:val="0"/>
          <w:szCs w:val="28"/>
          <w14:ligatures w14:val="none"/>
        </w:rPr>
        <w:t xml:space="preserve"> tiếp tục được gìn giữ và phát huy trong đời sống xã hội.</w:t>
      </w:r>
    </w:p>
    <w:p w14:paraId="2444C9A5" w14:textId="442F1C37" w:rsidR="008D5F6F" w:rsidRPr="007C5995" w:rsidRDefault="008D5F6F" w:rsidP="008D5F6F">
      <w:pPr>
        <w:spacing w:before="100" w:beforeAutospacing="1" w:after="100" w:afterAutospacing="1" w:line="240" w:lineRule="auto"/>
        <w:jc w:val="right"/>
        <w:rPr>
          <w:rFonts w:eastAsia="Times New Roman" w:cs="Times New Roman"/>
          <w:b/>
          <w:bCs/>
          <w:i/>
          <w:iCs/>
          <w:kern w:val="0"/>
          <w:szCs w:val="28"/>
          <w14:ligatures w14:val="none"/>
        </w:rPr>
      </w:pPr>
      <w:r w:rsidRPr="008D5F6F">
        <w:rPr>
          <w:rFonts w:eastAsia="Times New Roman" w:cs="Times New Roman"/>
          <w:b/>
          <w:bCs/>
          <w:i/>
          <w:iCs/>
          <w:kern w:val="0"/>
          <w:szCs w:val="28"/>
          <w14:ligatures w14:val="none"/>
        </w:rPr>
        <w:t>Mỹ Dung</w:t>
      </w:r>
      <w:r w:rsidR="001C2265">
        <w:rPr>
          <w:rFonts w:eastAsia="Times New Roman" w:cs="Times New Roman"/>
          <w:b/>
          <w:bCs/>
          <w:i/>
          <w:iCs/>
          <w:kern w:val="0"/>
          <w:szCs w:val="28"/>
          <w14:ligatures w14:val="none"/>
        </w:rPr>
        <w:t xml:space="preserve"> </w:t>
      </w:r>
      <w:r w:rsidRPr="008D5F6F">
        <w:rPr>
          <w:rFonts w:eastAsia="Times New Roman" w:cs="Times New Roman"/>
          <w:b/>
          <w:bCs/>
          <w:i/>
          <w:iCs/>
          <w:kern w:val="0"/>
          <w:szCs w:val="28"/>
          <w14:ligatures w14:val="none"/>
        </w:rPr>
        <w:t>- Ủy ban MTTQ Việt Nam xã</w:t>
      </w:r>
    </w:p>
    <w:p w14:paraId="3ABC2160" w14:textId="77777777" w:rsidR="00AD2D89" w:rsidRDefault="00AD2D89" w:rsidP="007C5995">
      <w:pPr>
        <w:jc w:val="both"/>
      </w:pPr>
    </w:p>
    <w:sectPr w:rsidR="00AD2D89" w:rsidSect="000F4E54">
      <w:pgSz w:w="11907" w:h="16840" w:code="9"/>
      <w:pgMar w:top="1134" w:right="851" w:bottom="1134" w:left="1701" w:header="567" w:footer="567" w:gutter="0"/>
      <w:cols w:space="720"/>
      <w:noEndnote/>
      <w:titlePg/>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30"/>
  <w:drawingGridVerticalSpacing w:val="177"/>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995"/>
    <w:rsid w:val="000B314A"/>
    <w:rsid w:val="000F4E54"/>
    <w:rsid w:val="001C2265"/>
    <w:rsid w:val="001E1225"/>
    <w:rsid w:val="00226246"/>
    <w:rsid w:val="00366FE8"/>
    <w:rsid w:val="003D6E4D"/>
    <w:rsid w:val="004550F9"/>
    <w:rsid w:val="00476663"/>
    <w:rsid w:val="00567C09"/>
    <w:rsid w:val="005A0024"/>
    <w:rsid w:val="00721B2A"/>
    <w:rsid w:val="0077461B"/>
    <w:rsid w:val="007A776D"/>
    <w:rsid w:val="007C5995"/>
    <w:rsid w:val="008A0C81"/>
    <w:rsid w:val="008D039D"/>
    <w:rsid w:val="008D5F6F"/>
    <w:rsid w:val="009541BB"/>
    <w:rsid w:val="009E4D74"/>
    <w:rsid w:val="00AD2D89"/>
    <w:rsid w:val="00B572FC"/>
    <w:rsid w:val="00DB5D80"/>
    <w:rsid w:val="00E6487E"/>
    <w:rsid w:val="00F002E4"/>
    <w:rsid w:val="00F42C65"/>
    <w:rsid w:val="00F42C82"/>
    <w:rsid w:val="00FD7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E1CA3"/>
  <w15:chartTrackingRefBased/>
  <w15:docId w15:val="{BDDC0495-29C1-44D4-B0E9-724452831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17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2026-07-24T01:59:00Z</dcterms:created>
  <dcterms:modified xsi:type="dcterms:W3CDTF">2026-07-24T02:26:00Z</dcterms:modified>
</cp:coreProperties>
</file>